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EF634" w14:textId="77777777" w:rsidR="004D034D" w:rsidRPr="004D034D" w:rsidRDefault="004D034D" w:rsidP="004D034D">
      <w:pPr>
        <w:pStyle w:val="Sansinterligne"/>
        <w:jc w:val="center"/>
        <w:rPr>
          <w:rFonts w:ascii="Tahoma" w:hAnsi="Tahoma" w:cs="Tahoma"/>
          <w:b/>
          <w:bCs/>
        </w:rPr>
      </w:pPr>
      <w:r w:rsidRPr="004D034D">
        <w:rPr>
          <w:rFonts w:ascii="Tahoma" w:hAnsi="Tahoma" w:cs="Tahoma"/>
          <w:b/>
          <w:bCs/>
        </w:rPr>
        <w:t>Le défenseur Mark McKenzie devient une figure spirituelle</w:t>
      </w:r>
    </w:p>
    <w:p w14:paraId="2FF3EBEE" w14:textId="04C93265" w:rsidR="004D034D" w:rsidRPr="004D034D" w:rsidRDefault="004D034D" w:rsidP="004D034D">
      <w:pPr>
        <w:pStyle w:val="Sansinterligne"/>
        <w:jc w:val="center"/>
        <w:rPr>
          <w:rFonts w:ascii="Tahoma" w:hAnsi="Tahoma" w:cs="Tahoma"/>
          <w:b/>
          <w:bCs/>
        </w:rPr>
      </w:pPr>
      <w:r w:rsidRPr="004D034D">
        <w:rPr>
          <w:rFonts w:ascii="Tahoma" w:hAnsi="Tahoma" w:cs="Tahoma"/>
          <w:b/>
          <w:bCs/>
        </w:rPr>
        <w:t>pour l'équipe nationale américaine de football pendant la Coupe du monde</w:t>
      </w:r>
    </w:p>
    <w:p w14:paraId="7F4B6A2C" w14:textId="77777777" w:rsidR="004D034D" w:rsidRPr="004D034D" w:rsidRDefault="004D034D" w:rsidP="004D034D">
      <w:pPr>
        <w:pStyle w:val="Sansinterligne"/>
        <w:jc w:val="both"/>
        <w:rPr>
          <w:rFonts w:ascii="Tahoma" w:hAnsi="Tahoma" w:cs="Tahoma"/>
        </w:rPr>
      </w:pPr>
    </w:p>
    <w:p w14:paraId="394551AA" w14:textId="77777777" w:rsidR="004D034D" w:rsidRDefault="004D034D" w:rsidP="004D034D">
      <w:pPr>
        <w:pStyle w:val="Sansinterligne"/>
        <w:jc w:val="both"/>
        <w:rPr>
          <w:rFonts w:ascii="Tahoma" w:hAnsi="Tahoma" w:cs="Tahoma"/>
        </w:rPr>
      </w:pPr>
    </w:p>
    <w:p w14:paraId="3BAED3CA" w14:textId="59A20FCF" w:rsidR="004D034D" w:rsidRDefault="004D034D" w:rsidP="004D034D">
      <w:pPr>
        <w:pStyle w:val="Sansinterligne"/>
        <w:jc w:val="both"/>
        <w:rPr>
          <w:rFonts w:ascii="Tahoma" w:hAnsi="Tahoma" w:cs="Tahoma"/>
        </w:rPr>
      </w:pPr>
      <w:r w:rsidRPr="004D034D">
        <w:rPr>
          <w:rFonts w:ascii="Tahoma" w:hAnsi="Tahoma" w:cs="Tahoma"/>
        </w:rPr>
        <w:t xml:space="preserve">Par Cole Claybourn </w:t>
      </w:r>
      <w:r>
        <w:rPr>
          <w:rFonts w:ascii="Tahoma" w:hAnsi="Tahoma" w:cs="Tahoma"/>
        </w:rPr>
        <w:t xml:space="preserve">- </w:t>
      </w:r>
      <w:r w:rsidRPr="004D034D">
        <w:rPr>
          <w:rFonts w:ascii="Tahoma" w:hAnsi="Tahoma" w:cs="Tahoma"/>
        </w:rPr>
        <w:t>25 juin 2026</w:t>
      </w:r>
      <w:r>
        <w:rPr>
          <w:rFonts w:ascii="Tahoma" w:hAnsi="Tahoma" w:cs="Tahoma"/>
        </w:rPr>
        <w:t xml:space="preserve"> – Sport Spectrum</w:t>
      </w:r>
    </w:p>
    <w:p w14:paraId="6E2785E2" w14:textId="77777777" w:rsidR="004D034D" w:rsidRDefault="004D034D" w:rsidP="004D034D">
      <w:pPr>
        <w:pStyle w:val="Sansinterligne"/>
        <w:jc w:val="both"/>
        <w:rPr>
          <w:rFonts w:ascii="Tahoma" w:hAnsi="Tahoma" w:cs="Tahoma"/>
        </w:rPr>
      </w:pPr>
    </w:p>
    <w:p w14:paraId="54659F6E" w14:textId="77777777" w:rsidR="004D034D" w:rsidRPr="004D034D" w:rsidRDefault="004D034D" w:rsidP="004D034D">
      <w:pPr>
        <w:pStyle w:val="Sansinterligne"/>
        <w:jc w:val="both"/>
        <w:rPr>
          <w:rFonts w:ascii="Tahoma" w:hAnsi="Tahoma" w:cs="Tahoma"/>
        </w:rPr>
      </w:pPr>
    </w:p>
    <w:p w14:paraId="6BEDFA21" w14:textId="77777777" w:rsidR="004D034D" w:rsidRPr="004D034D" w:rsidRDefault="004D034D" w:rsidP="004D034D">
      <w:pPr>
        <w:pStyle w:val="Sansinterligne"/>
        <w:jc w:val="both"/>
        <w:rPr>
          <w:rFonts w:ascii="Tahoma" w:hAnsi="Tahoma" w:cs="Tahoma"/>
        </w:rPr>
      </w:pPr>
      <w:r w:rsidRPr="004D034D">
        <w:rPr>
          <w:rFonts w:ascii="Tahoma" w:hAnsi="Tahoma" w:cs="Tahoma"/>
        </w:rPr>
        <w:t>Vous n’avez sans doute pas beaucoup entendu parler de Mark McKenzie lors des retransmissions des deux premiers matchs de la Coupe du monde de l’équipe nationale masculine américaine (USMNT), car ce défenseur remplaçant de 27 ans n’a pas encore eu l’occasion de jouer.</w:t>
      </w:r>
    </w:p>
    <w:p w14:paraId="23A1B62E" w14:textId="77777777" w:rsidR="004D034D" w:rsidRPr="004D034D" w:rsidRDefault="004D034D" w:rsidP="004D034D">
      <w:pPr>
        <w:pStyle w:val="Sansinterligne"/>
        <w:jc w:val="both"/>
        <w:rPr>
          <w:rFonts w:ascii="Tahoma" w:hAnsi="Tahoma" w:cs="Tahoma"/>
        </w:rPr>
      </w:pPr>
    </w:p>
    <w:p w14:paraId="0DD6D5A9" w14:textId="77777777" w:rsidR="004D034D" w:rsidRPr="004D034D" w:rsidRDefault="004D034D" w:rsidP="004D034D">
      <w:pPr>
        <w:pStyle w:val="Sansinterligne"/>
        <w:jc w:val="both"/>
        <w:rPr>
          <w:rFonts w:ascii="Tahoma" w:hAnsi="Tahoma" w:cs="Tahoma"/>
        </w:rPr>
      </w:pPr>
      <w:r w:rsidRPr="004D034D">
        <w:rPr>
          <w:rFonts w:ascii="Tahoma" w:hAnsi="Tahoma" w:cs="Tahoma"/>
        </w:rPr>
        <w:t>Mais ne vous y trompez pas, il a un rôle bien défini au sein d'une équipe qui vise à remporter tous ses matchs de la phase de poules pour la première fois de son histoire. Les Américains réaliseraient cet exploit en s'imposant face à la Turquie jeudi.</w:t>
      </w:r>
    </w:p>
    <w:p w14:paraId="05CF6ACC" w14:textId="77777777" w:rsidR="004D034D" w:rsidRPr="004D034D" w:rsidRDefault="004D034D" w:rsidP="004D034D">
      <w:pPr>
        <w:pStyle w:val="Sansinterligne"/>
        <w:jc w:val="both"/>
        <w:rPr>
          <w:rFonts w:ascii="Tahoma" w:hAnsi="Tahoma" w:cs="Tahoma"/>
        </w:rPr>
      </w:pPr>
    </w:p>
    <w:p w14:paraId="0DCDB2DE" w14:textId="77777777" w:rsidR="004D034D" w:rsidRPr="004D034D" w:rsidRDefault="004D034D" w:rsidP="004D034D">
      <w:pPr>
        <w:pStyle w:val="Sansinterligne"/>
        <w:jc w:val="both"/>
        <w:rPr>
          <w:rFonts w:ascii="Tahoma" w:hAnsi="Tahoma" w:cs="Tahoma"/>
        </w:rPr>
      </w:pPr>
      <w:r w:rsidRPr="004D034D">
        <w:rPr>
          <w:rFonts w:ascii="Tahoma" w:hAnsi="Tahoma" w:cs="Tahoma"/>
        </w:rPr>
        <w:t>Tous ceux qui ont continué à suivre le match après la victoire 2-0 de l’équipe nationale américaine face à l’Australie vendredi ont assisté à une impressionnante démonstration publique de foi. Tout comme après leur victoire 4-1 contre le Paraguay le 12 juin, toute l’équipe s’est rassemblée en cercle au milieu du terrain, les bras entrelacés. Au centre se trouvait McKenzie. Il s’est agenouillé, a levé les mains et a prié.</w:t>
      </w:r>
    </w:p>
    <w:p w14:paraId="2753AFA7" w14:textId="77777777" w:rsidR="004D034D" w:rsidRPr="004D034D" w:rsidRDefault="004D034D" w:rsidP="004D034D">
      <w:pPr>
        <w:pStyle w:val="Sansinterligne"/>
        <w:jc w:val="both"/>
        <w:rPr>
          <w:rFonts w:ascii="Tahoma" w:hAnsi="Tahoma" w:cs="Tahoma"/>
        </w:rPr>
      </w:pPr>
    </w:p>
    <w:p w14:paraId="50864FF4" w14:textId="77777777" w:rsidR="004D034D" w:rsidRPr="004D034D" w:rsidRDefault="004D034D" w:rsidP="004D034D">
      <w:pPr>
        <w:pStyle w:val="Sansinterligne"/>
        <w:jc w:val="both"/>
        <w:rPr>
          <w:rFonts w:ascii="Tahoma" w:hAnsi="Tahoma" w:cs="Tahoma"/>
        </w:rPr>
      </w:pPr>
      <w:r w:rsidRPr="004D034D">
        <w:rPr>
          <w:rFonts w:ascii="Tahoma" w:hAnsi="Tahoma" w:cs="Tahoma"/>
        </w:rPr>
        <w:t>Les joueurs et le staff de l'équipe des États-Unis proviennent d'horizons très divers et ont des origines religieuses différentes. Mais McKenzie et son équipe se sont ralliés autour de sa routine d'après-match.</w:t>
      </w:r>
    </w:p>
    <w:p w14:paraId="4BB62143" w14:textId="77777777" w:rsidR="004D034D" w:rsidRPr="004D034D" w:rsidRDefault="004D034D" w:rsidP="004D034D">
      <w:pPr>
        <w:pStyle w:val="Sansinterligne"/>
        <w:jc w:val="both"/>
        <w:rPr>
          <w:rFonts w:ascii="Tahoma" w:hAnsi="Tahoma" w:cs="Tahoma"/>
        </w:rPr>
      </w:pPr>
    </w:p>
    <w:p w14:paraId="2526F2CA" w14:textId="77777777" w:rsidR="004D034D" w:rsidRPr="004D034D" w:rsidRDefault="004D034D" w:rsidP="004D034D">
      <w:pPr>
        <w:pStyle w:val="Sansinterligne"/>
        <w:jc w:val="both"/>
        <w:rPr>
          <w:rFonts w:ascii="Tahoma" w:hAnsi="Tahoma" w:cs="Tahoma"/>
        </w:rPr>
      </w:pPr>
      <w:r w:rsidRPr="004D034D">
        <w:rPr>
          <w:rFonts w:ascii="Tahoma" w:hAnsi="Tahoma" w:cs="Tahoma"/>
        </w:rPr>
        <w:t xml:space="preserve">« Même si cela commence par un moment de prière, cela permet aux gens de découvrir l’esprit de cette équipe », a déclaré McKenzie à The </w:t>
      </w:r>
      <w:proofErr w:type="spellStart"/>
      <w:r w:rsidRPr="004D034D">
        <w:rPr>
          <w:rFonts w:ascii="Tahoma" w:hAnsi="Tahoma" w:cs="Tahoma"/>
        </w:rPr>
        <w:t>Athletic</w:t>
      </w:r>
      <w:proofErr w:type="spellEnd"/>
      <w:r w:rsidRPr="004D034D">
        <w:rPr>
          <w:rFonts w:ascii="Tahoma" w:hAnsi="Tahoma" w:cs="Tahoma"/>
        </w:rPr>
        <w:t xml:space="preserve"> cette semaine. « C’est une question d’amour, de solidarité, d’accueil. Peu importe d’où vous venez, nous formons une famille. »</w:t>
      </w:r>
    </w:p>
    <w:p w14:paraId="623CF4FD" w14:textId="77777777" w:rsidR="004D034D" w:rsidRPr="004D034D" w:rsidRDefault="004D034D" w:rsidP="004D034D">
      <w:pPr>
        <w:pStyle w:val="Sansinterligne"/>
        <w:jc w:val="both"/>
        <w:rPr>
          <w:rFonts w:ascii="Tahoma" w:hAnsi="Tahoma" w:cs="Tahoma"/>
        </w:rPr>
      </w:pPr>
    </w:p>
    <w:p w14:paraId="578F844C" w14:textId="77777777" w:rsidR="004D034D" w:rsidRPr="004D034D" w:rsidRDefault="004D034D" w:rsidP="004D034D">
      <w:pPr>
        <w:pStyle w:val="Sansinterligne"/>
        <w:jc w:val="both"/>
        <w:rPr>
          <w:rFonts w:ascii="Tahoma" w:hAnsi="Tahoma" w:cs="Tahoma"/>
        </w:rPr>
      </w:pPr>
      <w:r w:rsidRPr="004D034D">
        <w:rPr>
          <w:rFonts w:ascii="Tahoma" w:hAnsi="Tahoma" w:cs="Tahoma"/>
        </w:rPr>
        <w:t>On ne le devinerait pas à voir son leadership lors de la Coupe du monde, mais McKenzie n’a pas toujours su partager sa foi. Il rend hommage à son père, un immigrant jamaïcain arrivé aux États-Unis sans presque rien, qui lui a fait comprendre qu’il avait une vocation plus importante que le football.</w:t>
      </w:r>
    </w:p>
    <w:p w14:paraId="37D33126" w14:textId="77777777" w:rsidR="004D034D" w:rsidRPr="004D034D" w:rsidRDefault="004D034D" w:rsidP="004D034D">
      <w:pPr>
        <w:pStyle w:val="Sansinterligne"/>
        <w:jc w:val="both"/>
        <w:rPr>
          <w:rFonts w:ascii="Tahoma" w:hAnsi="Tahoma" w:cs="Tahoma"/>
        </w:rPr>
      </w:pPr>
    </w:p>
    <w:p w14:paraId="3C115AF8" w14:textId="77777777" w:rsidR="004D034D" w:rsidRPr="004D034D" w:rsidRDefault="004D034D" w:rsidP="004D034D">
      <w:pPr>
        <w:pStyle w:val="Sansinterligne"/>
        <w:jc w:val="both"/>
        <w:rPr>
          <w:rFonts w:ascii="Tahoma" w:hAnsi="Tahoma" w:cs="Tahoma"/>
        </w:rPr>
      </w:pPr>
      <w:r w:rsidRPr="004D034D">
        <w:rPr>
          <w:rFonts w:ascii="Tahoma" w:hAnsi="Tahoma" w:cs="Tahoma"/>
        </w:rPr>
        <w:t xml:space="preserve">« Je m’étais en quelque sorte préparé à contribuer de toutes les manières possibles, à endosser un rôle plus important », a déclaré McKenzie à The </w:t>
      </w:r>
      <w:proofErr w:type="spellStart"/>
      <w:r w:rsidRPr="004D034D">
        <w:rPr>
          <w:rFonts w:ascii="Tahoma" w:hAnsi="Tahoma" w:cs="Tahoma"/>
        </w:rPr>
        <w:t>Athletic</w:t>
      </w:r>
      <w:proofErr w:type="spellEnd"/>
      <w:r w:rsidRPr="004D034D">
        <w:rPr>
          <w:rFonts w:ascii="Tahoma" w:hAnsi="Tahoma" w:cs="Tahoma"/>
        </w:rPr>
        <w:t>. « J’ai pris des mesures pour essayer d’être quelqu’un qui rassemble ceux qui m’entourent, quelqu’un sur qui les gens peuvent compter, à qui ils peuvent se confier, en qui ils peuvent avoir confiance et vers qui ils peuvent se tourner. »</w:t>
      </w:r>
    </w:p>
    <w:p w14:paraId="00DB9F9C" w14:textId="77777777" w:rsidR="004D034D" w:rsidRPr="004D034D" w:rsidRDefault="004D034D" w:rsidP="004D034D">
      <w:pPr>
        <w:pStyle w:val="Sansinterligne"/>
        <w:jc w:val="both"/>
        <w:rPr>
          <w:rFonts w:ascii="Tahoma" w:hAnsi="Tahoma" w:cs="Tahoma"/>
        </w:rPr>
      </w:pPr>
    </w:p>
    <w:p w14:paraId="0486CA0A" w14:textId="77777777" w:rsidR="004D034D" w:rsidRPr="004D034D" w:rsidRDefault="004D034D" w:rsidP="004D034D">
      <w:pPr>
        <w:pStyle w:val="Sansinterligne"/>
        <w:jc w:val="both"/>
        <w:rPr>
          <w:rFonts w:ascii="Tahoma" w:hAnsi="Tahoma" w:cs="Tahoma"/>
        </w:rPr>
      </w:pPr>
      <w:r w:rsidRPr="004D034D">
        <w:rPr>
          <w:rFonts w:ascii="Tahoma" w:hAnsi="Tahoma" w:cs="Tahoma"/>
        </w:rPr>
        <w:t>McKenzie est entouré, au sein de l'équipe, d'un noyau de joueurs qui professent eux aussi leur foi en Jésus-Christ, parmi lesquels la star Christian Pulisic, Chris Richards, Matt Freese et d'autres. Ce noyau dur a participé ensemble à des études bibliques et a fini par se réunir en cercle sur le terrain après les matchs. Bien que ses prières soient désormais connues dans tout le pays, McKenzie souhaite que les projecteurs soient braqués uniquement sur son Père céleste.</w:t>
      </w:r>
    </w:p>
    <w:p w14:paraId="4201951C" w14:textId="77777777" w:rsidR="004D034D" w:rsidRPr="004D034D" w:rsidRDefault="004D034D" w:rsidP="004D034D">
      <w:pPr>
        <w:pStyle w:val="Sansinterligne"/>
        <w:jc w:val="both"/>
        <w:rPr>
          <w:rFonts w:ascii="Tahoma" w:hAnsi="Tahoma" w:cs="Tahoma"/>
        </w:rPr>
      </w:pPr>
    </w:p>
    <w:p w14:paraId="51C23057" w14:textId="77777777" w:rsidR="004D034D" w:rsidRPr="004D034D" w:rsidRDefault="004D034D" w:rsidP="004D034D">
      <w:pPr>
        <w:pStyle w:val="Sansinterligne"/>
        <w:jc w:val="both"/>
        <w:rPr>
          <w:rFonts w:ascii="Tahoma" w:hAnsi="Tahoma" w:cs="Tahoma"/>
        </w:rPr>
      </w:pPr>
      <w:r w:rsidRPr="004D034D">
        <w:rPr>
          <w:rFonts w:ascii="Tahoma" w:hAnsi="Tahoma" w:cs="Tahoma"/>
        </w:rPr>
        <w:t>« Je suis peut-être au centre [du cercle], mais en fin de compte, c’est le Seigneur qui est au centre de tout », a-t-il déclaré. « C’est Lui le but ultime. C’est Lui le personnage principal. C’est Lui le protagoniste, et j’essaie simplement, d’une manière ou d’une autre, d’amener les gens vers Sa lumière. »</w:t>
      </w:r>
    </w:p>
    <w:p w14:paraId="21C55A0A" w14:textId="77777777" w:rsidR="004D034D" w:rsidRPr="004D034D" w:rsidRDefault="004D034D" w:rsidP="004D034D">
      <w:pPr>
        <w:pStyle w:val="Sansinterligne"/>
        <w:jc w:val="both"/>
        <w:rPr>
          <w:rFonts w:ascii="Tahoma" w:hAnsi="Tahoma" w:cs="Tahoma"/>
        </w:rPr>
      </w:pPr>
    </w:p>
    <w:p w14:paraId="6CA0A1C2" w14:textId="77777777" w:rsidR="004D034D" w:rsidRPr="004D034D" w:rsidRDefault="004D034D" w:rsidP="004D034D">
      <w:pPr>
        <w:pStyle w:val="Sansinterligne"/>
        <w:jc w:val="both"/>
        <w:rPr>
          <w:rFonts w:ascii="Tahoma" w:hAnsi="Tahoma" w:cs="Tahoma"/>
        </w:rPr>
      </w:pPr>
      <w:r w:rsidRPr="004D034D">
        <w:rPr>
          <w:rFonts w:ascii="Tahoma" w:hAnsi="Tahoma" w:cs="Tahoma"/>
        </w:rPr>
        <w:t xml:space="preserve">McKenzie s'est pris de passion pour le basket-ball pendant son enfance dans le Delaware, mais il est rapidement apparu que son avenir était dans le football lorsqu'il a rejoint le centre de formation </w:t>
      </w:r>
      <w:r w:rsidRPr="004D034D">
        <w:rPr>
          <w:rFonts w:ascii="Tahoma" w:hAnsi="Tahoma" w:cs="Tahoma"/>
        </w:rPr>
        <w:lastRenderedPageBreak/>
        <w:t>du Philadelphia Union. Il a poursuivi ses études à Wake Forest, mais malgré son talent, il n'a pas beaucoup joué et a quitté l'université au bout d'un an pour signer avec le Union.</w:t>
      </w:r>
    </w:p>
    <w:p w14:paraId="696A7EAB" w14:textId="77777777" w:rsidR="004D034D" w:rsidRPr="004D034D" w:rsidRDefault="004D034D" w:rsidP="004D034D">
      <w:pPr>
        <w:pStyle w:val="Sansinterligne"/>
        <w:jc w:val="both"/>
        <w:rPr>
          <w:rFonts w:ascii="Tahoma" w:hAnsi="Tahoma" w:cs="Tahoma"/>
        </w:rPr>
      </w:pPr>
    </w:p>
    <w:p w14:paraId="358A553E" w14:textId="77777777" w:rsidR="004D034D" w:rsidRPr="004D034D" w:rsidRDefault="004D034D" w:rsidP="004D034D">
      <w:pPr>
        <w:pStyle w:val="Sansinterligne"/>
        <w:jc w:val="both"/>
        <w:rPr>
          <w:rFonts w:ascii="Tahoma" w:hAnsi="Tahoma" w:cs="Tahoma"/>
        </w:rPr>
      </w:pPr>
      <w:r w:rsidRPr="004D034D">
        <w:rPr>
          <w:rFonts w:ascii="Tahoma" w:hAnsi="Tahoma" w:cs="Tahoma"/>
        </w:rPr>
        <w:t>Après trois ans à Philadelphie, il a poursuivi sa carrière à l'étranger, en signant avec le Genk en Belgique, où il a joué pendant cinq saisons. Il a passé ses deux dernières saisons à Toulouse, en première division française. Il ne s'inquiète pas de la suite de sa carrière ; il se remet entre les mains de Dieu, et Dieu est bon envers lui.</w:t>
      </w:r>
    </w:p>
    <w:p w14:paraId="16F4ED50" w14:textId="77777777" w:rsidR="004D034D" w:rsidRPr="004D034D" w:rsidRDefault="004D034D" w:rsidP="004D034D">
      <w:pPr>
        <w:pStyle w:val="Sansinterligne"/>
        <w:jc w:val="both"/>
        <w:rPr>
          <w:rFonts w:ascii="Tahoma" w:hAnsi="Tahoma" w:cs="Tahoma"/>
        </w:rPr>
      </w:pPr>
    </w:p>
    <w:p w14:paraId="4D40DBF8" w14:textId="77777777" w:rsidR="004D034D" w:rsidRPr="004D034D" w:rsidRDefault="004D034D" w:rsidP="004D034D">
      <w:pPr>
        <w:pStyle w:val="Sansinterligne"/>
        <w:jc w:val="both"/>
        <w:rPr>
          <w:rFonts w:ascii="Tahoma" w:hAnsi="Tahoma" w:cs="Tahoma"/>
        </w:rPr>
      </w:pPr>
      <w:r w:rsidRPr="004D034D">
        <w:rPr>
          <w:rFonts w:ascii="Tahoma" w:hAnsi="Tahoma" w:cs="Tahoma"/>
        </w:rPr>
        <w:t>« Il y a des moments où l’on traverse des périodes où l’on ne joue pas bien, où l’on est blessé, ou encore où les gens disent qu’on est un très mauvais joueur, ou quoi que ce soit d’autre », a-t-il déclaré sur le podcast Sports Spectrum au début du mois. « Et on se dit : “Oh Seigneur, Seigneur”, n’est-ce pas ? Mais on en arrive à ce stade où l’on est désormais dans cet état d’équilibre : “Je ne suis ni trop en haut, ni trop en bas, mais je compte sur le Seigneur pour m’aider à traverser ces périodes difficiles.” »</w:t>
      </w:r>
    </w:p>
    <w:p w14:paraId="4C43A4FD" w14:textId="77777777" w:rsidR="004D034D" w:rsidRPr="004D034D" w:rsidRDefault="004D034D" w:rsidP="004D034D">
      <w:pPr>
        <w:pStyle w:val="Sansinterligne"/>
        <w:jc w:val="both"/>
        <w:rPr>
          <w:rFonts w:ascii="Tahoma" w:hAnsi="Tahoma" w:cs="Tahoma"/>
        </w:rPr>
      </w:pPr>
    </w:p>
    <w:p w14:paraId="5A1D6D54" w14:textId="77777777" w:rsidR="004D034D" w:rsidRPr="004D034D" w:rsidRDefault="004D034D" w:rsidP="004D034D">
      <w:pPr>
        <w:pStyle w:val="Sansinterligne"/>
        <w:jc w:val="both"/>
        <w:rPr>
          <w:rFonts w:ascii="Tahoma" w:hAnsi="Tahoma" w:cs="Tahoma"/>
        </w:rPr>
      </w:pPr>
      <w:r w:rsidRPr="004D034D">
        <w:rPr>
          <w:rFonts w:ascii="Tahoma" w:hAnsi="Tahoma" w:cs="Tahoma"/>
        </w:rPr>
        <w:t>« Quand tout va bien pour moi, ce n’est pas grâce à moi, mais parce que le Seigneur m’aide à traverser cette épreuve. Et quand je traverse une période difficile, ce n’est pas parce que je suis un mauvais joueur ou une mauvaise personne, mais parce que le Seigneur cherche à tirer quelque chose de moi en cette période. »</w:t>
      </w:r>
    </w:p>
    <w:p w14:paraId="081E5323" w14:textId="77777777" w:rsidR="004D034D" w:rsidRPr="004D034D" w:rsidRDefault="004D034D" w:rsidP="004D034D">
      <w:pPr>
        <w:pStyle w:val="Sansinterligne"/>
        <w:jc w:val="both"/>
        <w:rPr>
          <w:rFonts w:ascii="Tahoma" w:hAnsi="Tahoma" w:cs="Tahoma"/>
        </w:rPr>
      </w:pPr>
    </w:p>
    <w:p w14:paraId="0E682CC0" w14:textId="77777777" w:rsidR="004D034D" w:rsidRPr="004D034D" w:rsidRDefault="004D034D" w:rsidP="004D034D">
      <w:pPr>
        <w:pStyle w:val="Sansinterligne"/>
        <w:jc w:val="both"/>
        <w:rPr>
          <w:rFonts w:ascii="Tahoma" w:hAnsi="Tahoma" w:cs="Tahoma"/>
        </w:rPr>
      </w:pPr>
      <w:r w:rsidRPr="004D034D">
        <w:rPr>
          <w:rFonts w:ascii="Tahoma" w:hAnsi="Tahoma" w:cs="Tahoma"/>
        </w:rPr>
        <w:t>McKenzie a partagé son témoignage de foi dans plusieurs vidéos publiées au début du mois, en pleine effervescence de la Coupe du monde.</w:t>
      </w:r>
    </w:p>
    <w:p w14:paraId="4D897CB8" w14:textId="77777777" w:rsidR="004D034D" w:rsidRPr="004D034D" w:rsidRDefault="004D034D" w:rsidP="004D034D">
      <w:pPr>
        <w:pStyle w:val="Sansinterligne"/>
        <w:jc w:val="both"/>
        <w:rPr>
          <w:rFonts w:ascii="Tahoma" w:hAnsi="Tahoma" w:cs="Tahoma"/>
        </w:rPr>
      </w:pPr>
    </w:p>
    <w:p w14:paraId="2E8276D0" w14:textId="77777777" w:rsidR="004D034D" w:rsidRPr="004D034D" w:rsidRDefault="004D034D" w:rsidP="004D034D">
      <w:pPr>
        <w:pStyle w:val="Sansinterligne"/>
        <w:jc w:val="both"/>
        <w:rPr>
          <w:rFonts w:ascii="Tahoma" w:hAnsi="Tahoma" w:cs="Tahoma"/>
        </w:rPr>
      </w:pPr>
      <w:r w:rsidRPr="004D034D">
        <w:rPr>
          <w:rFonts w:ascii="Tahoma" w:hAnsi="Tahoma" w:cs="Tahoma"/>
        </w:rPr>
        <w:t xml:space="preserve">« Il n’y a aucun endroit où nous puissions aller sans que notre Bon Berger ne nous suive », a-t-il déclaré dans une vidéo d’Alpha </w:t>
      </w:r>
      <w:proofErr w:type="spellStart"/>
      <w:r w:rsidRPr="004D034D">
        <w:rPr>
          <w:rFonts w:ascii="Tahoma" w:hAnsi="Tahoma" w:cs="Tahoma"/>
        </w:rPr>
        <w:t>Youth</w:t>
      </w:r>
      <w:proofErr w:type="spellEnd"/>
      <w:r w:rsidRPr="004D034D">
        <w:rPr>
          <w:rFonts w:ascii="Tahoma" w:hAnsi="Tahoma" w:cs="Tahoma"/>
        </w:rPr>
        <w:t>, « tant que nous gardons notre cœur ouvert à Lui. »</w:t>
      </w:r>
    </w:p>
    <w:p w14:paraId="5E14C67A" w14:textId="77777777" w:rsidR="004D034D" w:rsidRPr="004D034D" w:rsidRDefault="004D034D" w:rsidP="004D034D">
      <w:pPr>
        <w:pStyle w:val="Sansinterligne"/>
        <w:jc w:val="both"/>
        <w:rPr>
          <w:rFonts w:ascii="Tahoma" w:hAnsi="Tahoma" w:cs="Tahoma"/>
        </w:rPr>
      </w:pPr>
    </w:p>
    <w:p w14:paraId="5E0F2A02" w14:textId="77777777" w:rsidR="004D034D" w:rsidRPr="004D034D" w:rsidRDefault="004D034D" w:rsidP="004D034D">
      <w:pPr>
        <w:pStyle w:val="Sansinterligne"/>
        <w:jc w:val="both"/>
        <w:rPr>
          <w:rFonts w:ascii="Tahoma" w:hAnsi="Tahoma" w:cs="Tahoma"/>
        </w:rPr>
      </w:pPr>
      <w:r w:rsidRPr="004D034D">
        <w:rPr>
          <w:rFonts w:ascii="Tahoma" w:hAnsi="Tahoma" w:cs="Tahoma"/>
        </w:rPr>
        <w:t>Dans une vidéo tirée de Victory Beyond The Cup, McKenzie a ajouté : « L’amour qu’Il me porte est ce qui me motive chaque jour. Je ne serais pas ici sans Lui. Son pardon, Sa miséricorde — que je ne mérite pas —, Sa grâce — que je ne mérite pas. Il m’a mis ici pour une raison, et je m’y tiendrai jusqu’à mon dernier souffle.</w:t>
      </w:r>
    </w:p>
    <w:p w14:paraId="06CB79F4" w14:textId="77777777" w:rsidR="004D034D" w:rsidRPr="004D034D" w:rsidRDefault="004D034D" w:rsidP="004D034D">
      <w:pPr>
        <w:pStyle w:val="Sansinterligne"/>
        <w:jc w:val="both"/>
        <w:rPr>
          <w:rFonts w:ascii="Tahoma" w:hAnsi="Tahoma" w:cs="Tahoma"/>
        </w:rPr>
      </w:pPr>
    </w:p>
    <w:p w14:paraId="47123658" w14:textId="77777777" w:rsidR="004D034D" w:rsidRPr="004D034D" w:rsidRDefault="004D034D" w:rsidP="004D034D">
      <w:pPr>
        <w:pStyle w:val="Sansinterligne"/>
        <w:jc w:val="both"/>
        <w:rPr>
          <w:rFonts w:ascii="Tahoma" w:hAnsi="Tahoma" w:cs="Tahoma"/>
        </w:rPr>
      </w:pPr>
      <w:r w:rsidRPr="004D034D">
        <w:rPr>
          <w:rFonts w:ascii="Tahoma" w:hAnsi="Tahoma" w:cs="Tahoma"/>
        </w:rPr>
        <w:t>« Je continuerai à répandre Son amour, à répandre Son Évangile, à répandre Sa vérité. Quand Il m’appellera à Lui, je prie pour qu’Il me regarde et me dise : « Bravo, bon et fidèle serviteur ». »</w:t>
      </w:r>
    </w:p>
    <w:p w14:paraId="20BBAA5C" w14:textId="77777777" w:rsidR="004D034D" w:rsidRPr="004D034D" w:rsidRDefault="004D034D" w:rsidP="004D034D">
      <w:pPr>
        <w:pStyle w:val="Sansinterligne"/>
        <w:jc w:val="both"/>
        <w:rPr>
          <w:rFonts w:ascii="Tahoma" w:hAnsi="Tahoma" w:cs="Tahoma"/>
        </w:rPr>
      </w:pPr>
    </w:p>
    <w:p w14:paraId="32704FAF" w14:textId="5A833D79" w:rsidR="000575D1" w:rsidRPr="004D034D" w:rsidRDefault="004D034D" w:rsidP="004D034D">
      <w:pPr>
        <w:pStyle w:val="Sansinterligne"/>
        <w:jc w:val="both"/>
        <w:rPr>
          <w:rFonts w:ascii="Tahoma" w:hAnsi="Tahoma" w:cs="Tahoma"/>
        </w:rPr>
      </w:pPr>
      <w:r w:rsidRPr="004D034D">
        <w:rPr>
          <w:rFonts w:ascii="Tahoma" w:hAnsi="Tahoma" w:cs="Tahoma"/>
        </w:rPr>
        <w:t>Le match opposant les États-Unis à la Turquie débutera au SoFi Stadium d'</w:t>
      </w:r>
      <w:proofErr w:type="spellStart"/>
      <w:r w:rsidRPr="004D034D">
        <w:rPr>
          <w:rFonts w:ascii="Tahoma" w:hAnsi="Tahoma" w:cs="Tahoma"/>
        </w:rPr>
        <w:t>Inglewood</w:t>
      </w:r>
      <w:proofErr w:type="spellEnd"/>
      <w:r w:rsidRPr="004D034D">
        <w:rPr>
          <w:rFonts w:ascii="Tahoma" w:hAnsi="Tahoma" w:cs="Tahoma"/>
        </w:rPr>
        <w:t>, en Californie, à 22 h (heure de l'Est).</w:t>
      </w:r>
    </w:p>
    <w:sectPr w:rsidR="000575D1" w:rsidRPr="004D034D" w:rsidSect="004D034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6BB"/>
    <w:rsid w:val="000575D1"/>
    <w:rsid w:val="004D034D"/>
    <w:rsid w:val="005E65FA"/>
    <w:rsid w:val="00AD36BB"/>
    <w:rsid w:val="00CE2E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A31AE"/>
  <w15:chartTrackingRefBased/>
  <w15:docId w15:val="{E44F4078-6CDB-498A-AB55-BC232A475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D36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D36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D36B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D36B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D36B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D36B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D36B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D36B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D36B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D36B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D36B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D36B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D36B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D36B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D36B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D36B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D36B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D36BB"/>
    <w:rPr>
      <w:rFonts w:eastAsiaTheme="majorEastAsia" w:cstheme="majorBidi"/>
      <w:color w:val="272727" w:themeColor="text1" w:themeTint="D8"/>
    </w:rPr>
  </w:style>
  <w:style w:type="paragraph" w:styleId="Titre">
    <w:name w:val="Title"/>
    <w:basedOn w:val="Normal"/>
    <w:next w:val="Normal"/>
    <w:link w:val="TitreCar"/>
    <w:uiPriority w:val="10"/>
    <w:qFormat/>
    <w:rsid w:val="00AD3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D36B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D36B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D36B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D36BB"/>
    <w:pPr>
      <w:spacing w:before="160"/>
      <w:jc w:val="center"/>
    </w:pPr>
    <w:rPr>
      <w:i/>
      <w:iCs/>
      <w:color w:val="404040" w:themeColor="text1" w:themeTint="BF"/>
    </w:rPr>
  </w:style>
  <w:style w:type="character" w:customStyle="1" w:styleId="CitationCar">
    <w:name w:val="Citation Car"/>
    <w:basedOn w:val="Policepardfaut"/>
    <w:link w:val="Citation"/>
    <w:uiPriority w:val="29"/>
    <w:rsid w:val="00AD36BB"/>
    <w:rPr>
      <w:i/>
      <w:iCs/>
      <w:color w:val="404040" w:themeColor="text1" w:themeTint="BF"/>
    </w:rPr>
  </w:style>
  <w:style w:type="paragraph" w:styleId="Paragraphedeliste">
    <w:name w:val="List Paragraph"/>
    <w:basedOn w:val="Normal"/>
    <w:uiPriority w:val="34"/>
    <w:qFormat/>
    <w:rsid w:val="00AD36BB"/>
    <w:pPr>
      <w:ind w:left="720"/>
      <w:contextualSpacing/>
    </w:pPr>
  </w:style>
  <w:style w:type="character" w:styleId="Accentuationintense">
    <w:name w:val="Intense Emphasis"/>
    <w:basedOn w:val="Policepardfaut"/>
    <w:uiPriority w:val="21"/>
    <w:qFormat/>
    <w:rsid w:val="00AD36BB"/>
    <w:rPr>
      <w:i/>
      <w:iCs/>
      <w:color w:val="0F4761" w:themeColor="accent1" w:themeShade="BF"/>
    </w:rPr>
  </w:style>
  <w:style w:type="paragraph" w:styleId="Citationintense">
    <w:name w:val="Intense Quote"/>
    <w:basedOn w:val="Normal"/>
    <w:next w:val="Normal"/>
    <w:link w:val="CitationintenseCar"/>
    <w:uiPriority w:val="30"/>
    <w:qFormat/>
    <w:rsid w:val="00AD3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D36BB"/>
    <w:rPr>
      <w:i/>
      <w:iCs/>
      <w:color w:val="0F4761" w:themeColor="accent1" w:themeShade="BF"/>
    </w:rPr>
  </w:style>
  <w:style w:type="character" w:styleId="Rfrenceintense">
    <w:name w:val="Intense Reference"/>
    <w:basedOn w:val="Policepardfaut"/>
    <w:uiPriority w:val="32"/>
    <w:qFormat/>
    <w:rsid w:val="00AD36BB"/>
    <w:rPr>
      <w:b/>
      <w:bCs/>
      <w:smallCaps/>
      <w:color w:val="0F4761" w:themeColor="accent1" w:themeShade="BF"/>
      <w:spacing w:val="5"/>
    </w:rPr>
  </w:style>
  <w:style w:type="paragraph" w:styleId="Sansinterligne">
    <w:name w:val="No Spacing"/>
    <w:uiPriority w:val="1"/>
    <w:qFormat/>
    <w:rsid w:val="004D03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867</Words>
  <Characters>4773</Characters>
  <Application>Microsoft Office Word</Application>
  <DocSecurity>0</DocSecurity>
  <Lines>39</Lines>
  <Paragraphs>11</Paragraphs>
  <ScaleCrop>false</ScaleCrop>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2026-06-26T15:21:00Z</dcterms:created>
  <dcterms:modified xsi:type="dcterms:W3CDTF">2026-06-26T15:23:00Z</dcterms:modified>
</cp:coreProperties>
</file>